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6847FD">
        <w:rPr>
          <w:b/>
          <w:sz w:val="28"/>
          <w:szCs w:val="28"/>
          <w:lang w:val="uk-UA"/>
        </w:rPr>
        <w:t>запасні час</w:t>
      </w:r>
      <w:r w:rsidR="00E109BB">
        <w:rPr>
          <w:b/>
          <w:sz w:val="28"/>
          <w:szCs w:val="28"/>
          <w:lang w:val="uk-UA"/>
        </w:rPr>
        <w:t>тини до електровозів ВЛ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603E33" w:rsidRDefault="00603E33" w:rsidP="002E799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603E33" w:rsidRPr="00603E33" w:rsidRDefault="00603E33" w:rsidP="002E799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03E33">
        <w:rPr>
          <w:rFonts w:ascii="Times New Roman" w:hAnsi="Times New Roman"/>
          <w:sz w:val="28"/>
          <w:szCs w:val="28"/>
        </w:rPr>
        <w:fldChar w:fldCharType="begin"/>
      </w:r>
      <w:r w:rsidRPr="00603E33">
        <w:rPr>
          <w:rFonts w:ascii="Times New Roman" w:hAnsi="Times New Roman"/>
          <w:sz w:val="28"/>
          <w:szCs w:val="28"/>
        </w:rPr>
        <w:instrText xml:space="preserve"> HYPERLINK "http://prozorro.gov.ua/tender/UA-2023-05-17-009288-a/" </w:instrText>
      </w:r>
      <w:r w:rsidRPr="00603E33">
        <w:rPr>
          <w:rFonts w:ascii="Times New Roman" w:hAnsi="Times New Roman"/>
          <w:sz w:val="28"/>
          <w:szCs w:val="28"/>
        </w:rPr>
        <w:fldChar w:fldCharType="separate"/>
      </w:r>
      <w:r w:rsidRPr="00603E3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UA-2023-05-17-009288-a</w:t>
      </w:r>
      <w:r w:rsidRPr="00603E3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279B1" w:rsidTr="005F0D9F">
        <w:tc>
          <w:tcPr>
            <w:tcW w:w="12157" w:type="dxa"/>
          </w:tcPr>
          <w:p w:rsidR="000259B5" w:rsidRPr="00F72AFB" w:rsidRDefault="000259B5" w:rsidP="00F72AF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655C2" w:rsidRDefault="00E109BB" w:rsidP="000655C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Шестерня – креслення 5ТН.229.013;</w:t>
            </w:r>
          </w:p>
          <w:p w:rsidR="00E109BB" w:rsidRDefault="00E109BB" w:rsidP="000655C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Шестерня – креслення 5ТН.229.014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Опора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-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креслення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9175A0">
              <w:rPr>
                <w:color w:val="000000"/>
                <w:sz w:val="22"/>
                <w:szCs w:val="22"/>
              </w:rPr>
              <w:t>8ТН.043.113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Каретка зібрана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креслення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5ТН 261009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Кронштейн каретки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креслення  </w:t>
            </w:r>
            <w:r w:rsidRPr="009175A0">
              <w:rPr>
                <w:rFonts w:ascii="Times New Roman" w:hAnsi="Times New Roman"/>
                <w:sz w:val="22"/>
                <w:szCs w:val="22"/>
                <w:lang w:val="uk-UA"/>
              </w:rPr>
              <w:t>5ТН 120110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Тяга каретки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креслення  </w:t>
            </w:r>
            <w:r w:rsidRPr="009175A0">
              <w:rPr>
                <w:rFonts w:ascii="Times New Roman" w:hAnsi="Times New Roman"/>
                <w:sz w:val="22"/>
                <w:szCs w:val="22"/>
                <w:lang w:val="uk-UA"/>
              </w:rPr>
              <w:t>5ТН 234088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Основа каретки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A36C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креслення</w:t>
            </w:r>
            <w:r w:rsidR="001A36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r w:rsidR="001A36C7" w:rsidRPr="001A36C7">
              <w:rPr>
                <w:rFonts w:ascii="Times New Roman" w:hAnsi="Times New Roman"/>
                <w:sz w:val="22"/>
                <w:szCs w:val="22"/>
                <w:lang w:val="uk-UA"/>
              </w:rPr>
              <w:t>5ТН 024025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Кожух зубчатої передачі правий Е 706-01-00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A36C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креслення</w:t>
            </w:r>
            <w:r w:rsidR="001A36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1A36C7" w:rsidRPr="001A36C7">
              <w:rPr>
                <w:rFonts w:ascii="Times New Roman" w:hAnsi="Times New Roman"/>
                <w:sz w:val="22"/>
                <w:szCs w:val="22"/>
                <w:lang w:val="uk-UA"/>
              </w:rPr>
              <w:t>8ТН 240037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Кожух зубчатої передачі лівий Е 706-02-00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A36C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креслення</w:t>
            </w:r>
            <w:r w:rsidR="001A36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r w:rsidR="001A36C7" w:rsidRPr="001A36C7">
              <w:rPr>
                <w:rFonts w:ascii="Times New Roman" w:hAnsi="Times New Roman"/>
                <w:sz w:val="22"/>
                <w:szCs w:val="22"/>
                <w:lang w:val="uk-UA"/>
              </w:rPr>
              <w:t>8ТН 240038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Куля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A36C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креслення</w:t>
            </w:r>
            <w:r w:rsidR="001A36C7">
              <w:t xml:space="preserve"> </w:t>
            </w:r>
            <w:r w:rsidR="001A36C7" w:rsidRPr="001A36C7">
              <w:rPr>
                <w:rFonts w:ascii="Times New Roman" w:hAnsi="Times New Roman"/>
                <w:sz w:val="22"/>
                <w:szCs w:val="22"/>
                <w:lang w:val="uk-UA"/>
              </w:rPr>
              <w:t>8ТН.265.002</w:t>
            </w:r>
            <w:r w:rsidR="001A36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9175A0" w:rsidRPr="009175A0" w:rsidRDefault="009175A0" w:rsidP="000655C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175A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Втулка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креслення</w:t>
            </w:r>
            <w:r w:rsidR="001A36C7">
              <w:t xml:space="preserve"> </w:t>
            </w:r>
            <w:r w:rsidR="001A36C7" w:rsidRPr="001A36C7">
              <w:rPr>
                <w:rFonts w:ascii="Times New Roman" w:hAnsi="Times New Roman"/>
                <w:sz w:val="22"/>
                <w:szCs w:val="22"/>
                <w:lang w:val="uk-UA"/>
              </w:rPr>
              <w:t>8ТН.211.002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1A36C7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  <w:vAlign w:val="center"/>
          </w:tcPr>
          <w:p w:rsidR="008F551A" w:rsidRDefault="008F551A" w:rsidP="008F551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E2F75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6E2F7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</w:rPr>
              <w:t xml:space="preserve">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  <w:p w:rsidR="008F551A" w:rsidRPr="008F551A" w:rsidRDefault="008F551A" w:rsidP="008F551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F551A" w:rsidRPr="003F54E9" w:rsidRDefault="008F551A" w:rsidP="008F551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8F551A" w:rsidRPr="003F54E9" w:rsidRDefault="008F551A" w:rsidP="008F551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8F551A" w:rsidRPr="003F54E9" w:rsidRDefault="008F551A" w:rsidP="008F551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196-Ц від 28.05.2012</w:t>
            </w:r>
          </w:p>
          <w:p w:rsidR="000259B5" w:rsidRPr="002F391C" w:rsidRDefault="000259B5" w:rsidP="006847FD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F72AFB" w:rsidRDefault="001A36C7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7 415 608,68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4279B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Начальник служби Т</w:t>
      </w: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Pr="002F391C" w:rsidRDefault="009956EF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Т</w:t>
      </w:r>
    </w:p>
    <w:sectPr w:rsidR="009956EF" w:rsidRPr="002F391C" w:rsidSect="00F72AFB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A36C7"/>
    <w:rsid w:val="001F3C1B"/>
    <w:rsid w:val="002E799A"/>
    <w:rsid w:val="002F391C"/>
    <w:rsid w:val="003F54E9"/>
    <w:rsid w:val="004279B1"/>
    <w:rsid w:val="00502DBA"/>
    <w:rsid w:val="005F0D9F"/>
    <w:rsid w:val="00603E33"/>
    <w:rsid w:val="00625207"/>
    <w:rsid w:val="0062675A"/>
    <w:rsid w:val="006426F2"/>
    <w:rsid w:val="006847FD"/>
    <w:rsid w:val="00753180"/>
    <w:rsid w:val="00790B29"/>
    <w:rsid w:val="008F551A"/>
    <w:rsid w:val="009175A0"/>
    <w:rsid w:val="00950AB6"/>
    <w:rsid w:val="009956EF"/>
    <w:rsid w:val="00AE67A9"/>
    <w:rsid w:val="00BD619F"/>
    <w:rsid w:val="00C765F0"/>
    <w:rsid w:val="00DE7990"/>
    <w:rsid w:val="00E109BB"/>
    <w:rsid w:val="00EA6244"/>
    <w:rsid w:val="00F72AFB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2023-05-10T07:55:00Z</cp:lastPrinted>
  <dcterms:created xsi:type="dcterms:W3CDTF">2023-11-29T09:11:00Z</dcterms:created>
  <dcterms:modified xsi:type="dcterms:W3CDTF">2023-11-29T09:11:00Z</dcterms:modified>
</cp:coreProperties>
</file>